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F8" w:rsidRDefault="008B62F8">
      <w:pPr>
        <w:pStyle w:val="Nzev"/>
        <w:jc w:val="left"/>
      </w:pPr>
      <w:bookmarkStart w:id="0" w:name="_GoBack"/>
      <w:bookmarkEnd w:id="0"/>
    </w:p>
    <w:p w:rsidR="008B62F8" w:rsidRDefault="001F7A4D">
      <w:pPr>
        <w:pStyle w:val="Nzev"/>
      </w:pPr>
      <w:bookmarkStart w:id="1" w:name="_gjdgxs" w:colFirst="0" w:colLast="0"/>
      <w:bookmarkEnd w:id="1"/>
      <w:r>
        <w:t>odvolání souhlasu zákonného zástupce subjektu osobních údajů (oú)</w:t>
      </w:r>
    </w:p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8B62F8">
        <w:tc>
          <w:tcPr>
            <w:tcW w:w="4266" w:type="dxa"/>
          </w:tcPr>
          <w:p w:rsidR="008B62F8" w:rsidRDefault="001F7A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8B62F8">
        <w:tc>
          <w:tcPr>
            <w:tcW w:w="4266" w:type="dxa"/>
          </w:tcPr>
          <w:p w:rsidR="008B62F8" w:rsidRDefault="001F7A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8B62F8">
        <w:tc>
          <w:tcPr>
            <w:tcW w:w="4266" w:type="dxa"/>
          </w:tcPr>
          <w:p w:rsidR="008B62F8" w:rsidRDefault="001F7A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</w:rPr>
              <w:t>jméno zákonného zástupce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8B62F8">
        <w:tc>
          <w:tcPr>
            <w:tcW w:w="4266" w:type="dxa"/>
          </w:tcPr>
          <w:p w:rsidR="008B62F8" w:rsidRDefault="001F7A4D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kontaktní adresa zákonného zástupce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8B62F8">
        <w:tc>
          <w:tcPr>
            <w:tcW w:w="4266" w:type="dxa"/>
          </w:tcPr>
          <w:p w:rsidR="008B62F8" w:rsidRDefault="001F7A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8B62F8">
        <w:tc>
          <w:tcPr>
            <w:tcW w:w="4266" w:type="dxa"/>
          </w:tcPr>
          <w:p w:rsidR="008B62F8" w:rsidRDefault="001F7A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8B62F8" w:rsidRDefault="008B62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 ověřena totožnost podle……………..</w:t>
      </w:r>
    </w:p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8B62F8" w:rsidRDefault="008B62F8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8B62F8" w:rsidRDefault="001F7A4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8B62F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F1" w:rsidRDefault="001F7A4D">
      <w:r>
        <w:separator/>
      </w:r>
    </w:p>
  </w:endnote>
  <w:endnote w:type="continuationSeparator" w:id="0">
    <w:p w:rsidR="00E57EF1" w:rsidRDefault="001F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8B62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8B62F8" w:rsidRDefault="008B62F8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8B62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8B62F8">
      <w:trPr>
        <w:trHeight w:val="280"/>
      </w:trPr>
      <w:tc>
        <w:tcPr>
          <w:tcW w:w="3094" w:type="dxa"/>
        </w:tcPr>
        <w:p w:rsidR="008B62F8" w:rsidRDefault="001F7A4D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8B62F8" w:rsidRDefault="001F7A4D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8B62F8" w:rsidRDefault="001F7A4D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8B62F8" w:rsidRDefault="008B62F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F1" w:rsidRDefault="001F7A4D">
      <w:r>
        <w:separator/>
      </w:r>
    </w:p>
  </w:footnote>
  <w:footnote w:type="continuationSeparator" w:id="0">
    <w:p w:rsidR="00E57EF1" w:rsidRDefault="001F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F8" w:rsidRDefault="008B6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2F8"/>
    <w:rsid w:val="001F7A4D"/>
    <w:rsid w:val="00607A15"/>
    <w:rsid w:val="008B62F8"/>
    <w:rsid w:val="00E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Dana Křížová</cp:lastModifiedBy>
  <cp:revision>2</cp:revision>
  <dcterms:created xsi:type="dcterms:W3CDTF">2018-05-24T15:04:00Z</dcterms:created>
  <dcterms:modified xsi:type="dcterms:W3CDTF">2018-05-24T15:04:00Z</dcterms:modified>
</cp:coreProperties>
</file>